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F15141">
        <w:rPr>
          <w:rFonts w:ascii="Times New Roman" w:hAnsi="Times New Roman"/>
          <w:b/>
          <w:sz w:val="24"/>
          <w:szCs w:val="24"/>
        </w:rPr>
        <w:t>рабочей программе о</w:t>
      </w:r>
      <w:r>
        <w:rPr>
          <w:rFonts w:ascii="Times New Roman" w:hAnsi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«Дюймовочка» по образовательной области «Художественно-эстетическое развитие» раздела «Музыкальная деятельность» с детьми 3-4 лет младшей группы «</w:t>
      </w:r>
      <w:r w:rsidR="00F15141">
        <w:rPr>
          <w:rFonts w:ascii="Times New Roman" w:hAnsi="Times New Roman"/>
          <w:b/>
          <w:sz w:val="24"/>
          <w:szCs w:val="24"/>
        </w:rPr>
        <w:t>Ягодка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F151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F1514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ЦЕЛЕВОЙ РАЗДЕЛ</w:t>
      </w:r>
    </w:p>
    <w:p w:rsidR="00663D92" w:rsidRDefault="00570FE9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663D9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основании основной общеобразовательной программы дошкольного образования МАДОУ д/с «Дюймовочка» на 202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младшей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общеразвивающей направленности «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Ягодка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» по образовательной области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«Музыкальная деятельность»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художественно-эстетическому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</w:t>
      </w:r>
      <w:r w:rsidR="00570FE9">
        <w:rPr>
          <w:rFonts w:ascii="Times New Roman" w:eastAsia="Times New Roman" w:hAnsi="Times New Roman"/>
          <w:sz w:val="24"/>
          <w:szCs w:val="24"/>
          <w:lang w:eastAsia="ru-RU"/>
        </w:rPr>
        <w:t xml:space="preserve"> (музыкальная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еятельность)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6E40" w:rsidRPr="0059744D" w:rsidRDefault="00570FE9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E6E40" w:rsidRPr="0059744D">
        <w:rPr>
          <w:rFonts w:ascii="Times New Roman" w:eastAsia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E6E40" w:rsidRPr="0059744D" w:rsidRDefault="00570FE9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6E40"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DE6E40" w:rsidRPr="00570FE9" w:rsidRDefault="00DE6E40" w:rsidP="0057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9C8">
        <w:rPr>
          <w:rFonts w:ascii="Times New Roman" w:hAnsi="Times New Roman"/>
          <w:sz w:val="24"/>
          <w:szCs w:val="24"/>
          <w:lang w:val="x-none"/>
        </w:rPr>
        <w:t>Данная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часть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Программы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представлена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выбранными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парциальными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color w:val="361B00"/>
          <w:sz w:val="24"/>
          <w:szCs w:val="24"/>
          <w:lang w:val="x-none"/>
        </w:rPr>
        <w:t xml:space="preserve">программами, </w:t>
      </w:r>
      <w:r w:rsidRPr="009129C8">
        <w:rPr>
          <w:rFonts w:ascii="Times New Roman" w:hAnsi="Times New Roman"/>
          <w:sz w:val="24"/>
          <w:szCs w:val="24"/>
          <w:lang w:val="x-none"/>
        </w:rPr>
        <w:t>направленными</w:t>
      </w:r>
      <w:r w:rsidR="00570FE9">
        <w:rPr>
          <w:rFonts w:ascii="Times New Roman" w:hAnsi="Times New Roman"/>
          <w:spacing w:val="-57"/>
          <w:sz w:val="24"/>
          <w:szCs w:val="24"/>
          <w:lang w:val="x-none"/>
        </w:rPr>
        <w:t xml:space="preserve">  </w:t>
      </w:r>
      <w:r w:rsidRPr="009129C8">
        <w:rPr>
          <w:rFonts w:ascii="Times New Roman" w:hAnsi="Times New Roman"/>
          <w:sz w:val="24"/>
          <w:szCs w:val="24"/>
          <w:lang w:val="x-none"/>
        </w:rPr>
        <w:t>на</w:t>
      </w:r>
      <w:r w:rsidRPr="009129C8">
        <w:rPr>
          <w:rFonts w:ascii="Times New Roman" w:hAnsi="Times New Roman"/>
          <w:spacing w:val="-2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развитие</w:t>
      </w:r>
      <w:r w:rsidRPr="009129C8">
        <w:rPr>
          <w:rFonts w:ascii="Times New Roman" w:hAnsi="Times New Roman"/>
          <w:spacing w:val="-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детей в</w:t>
      </w:r>
      <w:r w:rsidRPr="009129C8">
        <w:rPr>
          <w:rFonts w:ascii="Times New Roman" w:hAnsi="Times New Roman"/>
          <w:spacing w:val="-2"/>
          <w:sz w:val="24"/>
          <w:szCs w:val="24"/>
          <w:lang w:val="x-none"/>
        </w:rPr>
        <w:t xml:space="preserve"> </w:t>
      </w:r>
      <w:r w:rsidR="00570FE9">
        <w:rPr>
          <w:rFonts w:ascii="Times New Roman" w:hAnsi="Times New Roman"/>
          <w:sz w:val="24"/>
          <w:szCs w:val="24"/>
        </w:rPr>
        <w:t>образовательной области</w:t>
      </w:r>
      <w:r w:rsidRPr="009129C8">
        <w:rPr>
          <w:rFonts w:ascii="Times New Roman" w:hAnsi="Times New Roman"/>
          <w:sz w:val="24"/>
          <w:szCs w:val="24"/>
        </w:rPr>
        <w:t xml:space="preserve"> «Познавательное развитие» - парциальной программой экологического образования «Экология для малышей», автор Гончарова Е.В.</w:t>
      </w:r>
      <w:r w:rsidRPr="009129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младшей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общеразвивающей направленности «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Ягодка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», родители (законные представители), педагоги.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44D">
        <w:rPr>
          <w:rFonts w:ascii="Times New Roman" w:hAnsi="Times New Roman"/>
          <w:sz w:val="24"/>
          <w:szCs w:val="24"/>
        </w:rPr>
        <w:t xml:space="preserve">В </w:t>
      </w:r>
      <w:r w:rsidRPr="0059744D">
        <w:rPr>
          <w:rFonts w:ascii="Times New Roman" w:hAnsi="Times New Roman"/>
          <w:bCs/>
          <w:sz w:val="24"/>
          <w:szCs w:val="24"/>
          <w:lang w:eastAsia="ru-RU"/>
        </w:rPr>
        <w:t xml:space="preserve">МАДОУ д/с «Дюймовочка» </w:t>
      </w:r>
      <w:r w:rsidRPr="0059744D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44D">
        <w:rPr>
          <w:rFonts w:ascii="Times New Roman" w:hAnsi="Times New Roman"/>
          <w:sz w:val="24"/>
          <w:szCs w:val="24"/>
        </w:rPr>
        <w:t>Сроки реализации программы с 01.09.202</w:t>
      </w:r>
      <w:r w:rsidR="00F15141">
        <w:rPr>
          <w:rFonts w:ascii="Times New Roman" w:hAnsi="Times New Roman"/>
          <w:sz w:val="24"/>
          <w:szCs w:val="24"/>
        </w:rPr>
        <w:t>4</w:t>
      </w:r>
      <w:r w:rsidRPr="0059744D">
        <w:rPr>
          <w:rFonts w:ascii="Times New Roman" w:hAnsi="Times New Roman"/>
          <w:sz w:val="24"/>
          <w:szCs w:val="24"/>
        </w:rPr>
        <w:t>г. по 31.05.202</w:t>
      </w:r>
      <w:r w:rsidR="00F15141">
        <w:rPr>
          <w:rFonts w:ascii="Times New Roman" w:hAnsi="Times New Roman"/>
          <w:sz w:val="24"/>
          <w:szCs w:val="24"/>
        </w:rPr>
        <w:t>5</w:t>
      </w:r>
      <w:r w:rsidRPr="0059744D">
        <w:rPr>
          <w:rFonts w:ascii="Times New Roman" w:hAnsi="Times New Roman"/>
          <w:sz w:val="24"/>
          <w:szCs w:val="24"/>
        </w:rPr>
        <w:t>г.</w:t>
      </w:r>
    </w:p>
    <w:p w:rsidR="00DE6E40" w:rsidRPr="000033CF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E40" w:rsidRPr="0014629A" w:rsidRDefault="00DE6E40" w:rsidP="00DE6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320C">
        <w:rPr>
          <w:rFonts w:ascii="Times New Roman" w:eastAsia="Times New Roman" w:hAnsi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D320C">
        <w:rPr>
          <w:rFonts w:ascii="Times New Roman" w:eastAsia="Times New Roman" w:hAnsi="Times New Roman"/>
          <w:b/>
          <w:bCs/>
          <w:sz w:val="24"/>
          <w:szCs w:val="24"/>
        </w:rPr>
        <w:t xml:space="preserve">Цели и задачи реализации программы </w:t>
      </w:r>
    </w:p>
    <w:p w:rsidR="00DE6E40" w:rsidRPr="007D320C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7D320C"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E475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7D320C">
        <w:rPr>
          <w:rFonts w:ascii="Times New Roman" w:eastAsia="Times New Roman" w:hAnsi="Times New Roman"/>
          <w:sz w:val="24"/>
          <w:szCs w:val="24"/>
          <w:lang w:eastAsia="ru-RU"/>
        </w:rPr>
        <w:t>произведений музыкального искусства;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D92" w:rsidRP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70F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Принципы и подходы к формированию Рабочей программы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построена на следующих принципах: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разнообразия детства;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сохранение уникальности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детства;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позитивная социализация ребенка;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детей и взрослых, признание ребенка </w:t>
      </w:r>
      <w:proofErr w:type="gramStart"/>
      <w:r>
        <w:rPr>
          <w:rFonts w:ascii="Times New Roman" w:hAnsi="Times New Roman"/>
          <w:sz w:val="24"/>
          <w:szCs w:val="24"/>
        </w:rPr>
        <w:t>полноценным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участником (субъектом) образовательных отношений;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сотрудничество Организации с семьей;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индивидуализация дошкольного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возрастная адекватность образования;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развивающее вариативное образование;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содержания и интеграция отдельных образовательных областей;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инвариантность ценностей и целей при вариативности средств реализации и достижения целей Рабочей программы.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Сформулированные выше </w:t>
      </w:r>
      <w:proofErr w:type="gramStart"/>
      <w:r>
        <w:rPr>
          <w:rFonts w:ascii="Times New Roman" w:hAnsi="Times New Roman"/>
          <w:sz w:val="24"/>
          <w:szCs w:val="24"/>
        </w:rPr>
        <w:t>принципы</w:t>
      </w:r>
      <w:proofErr w:type="gramEnd"/>
      <w:r>
        <w:rPr>
          <w:rFonts w:ascii="Times New Roman" w:hAnsi="Times New Roman"/>
          <w:sz w:val="24"/>
          <w:szCs w:val="24"/>
        </w:rPr>
        <w:t xml:space="preserve"> безусловно носят </w:t>
      </w:r>
      <w:proofErr w:type="spellStart"/>
      <w:r>
        <w:rPr>
          <w:rFonts w:ascii="Times New Roman" w:hAnsi="Times New Roman"/>
          <w:sz w:val="24"/>
          <w:szCs w:val="24"/>
        </w:rPr>
        <w:t>здоровьеберегающий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570FE9" w:rsidRDefault="00570FE9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0FE9" w:rsidRPr="00570FE9" w:rsidRDefault="00570FE9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0FE9">
        <w:rPr>
          <w:rFonts w:ascii="Times New Roman" w:hAnsi="Times New Roman"/>
          <w:b/>
          <w:sz w:val="24"/>
          <w:szCs w:val="24"/>
        </w:rPr>
        <w:t>1.4. Планируемые результаты освоения программы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в данном разделе возрастные особенности детей 3-4 лет, планируемые результаты освоения воспитанниками образовательной программы (целевые ориентиры)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достижения планируемых результатов освоения детьми в возрасте </w:t>
      </w:r>
      <w:r w:rsidR="00D56D48">
        <w:rPr>
          <w:rFonts w:ascii="Times New Roman" w:hAnsi="Times New Roman"/>
          <w:sz w:val="24"/>
          <w:szCs w:val="24"/>
        </w:rPr>
        <w:t>3-4</w:t>
      </w:r>
      <w:r>
        <w:rPr>
          <w:rFonts w:ascii="Times New Roman" w:hAnsi="Times New Roman"/>
          <w:sz w:val="24"/>
          <w:szCs w:val="24"/>
        </w:rPr>
        <w:t xml:space="preserve"> лет </w:t>
      </w:r>
      <w:r w:rsidR="00D56D48">
        <w:rPr>
          <w:rFonts w:ascii="Times New Roman" w:hAnsi="Times New Roman"/>
          <w:sz w:val="24"/>
          <w:szCs w:val="24"/>
        </w:rPr>
        <w:t>младшей</w:t>
      </w:r>
      <w:r>
        <w:rPr>
          <w:rFonts w:ascii="Times New Roman" w:hAnsi="Times New Roman"/>
          <w:sz w:val="24"/>
          <w:szCs w:val="24"/>
        </w:rPr>
        <w:t xml:space="preserve"> группы «</w:t>
      </w:r>
      <w:r w:rsidR="00F15141">
        <w:rPr>
          <w:rFonts w:ascii="Times New Roman" w:hAnsi="Times New Roman"/>
          <w:sz w:val="24"/>
          <w:szCs w:val="24"/>
        </w:rPr>
        <w:t>Ягодка</w:t>
      </w:r>
      <w:r>
        <w:rPr>
          <w:rFonts w:ascii="Times New Roman" w:hAnsi="Times New Roman"/>
          <w:sz w:val="24"/>
          <w:szCs w:val="24"/>
        </w:rPr>
        <w:t>» по образовательной области «Художественно-эстетическое развитие» раздела «Музыкальная деятельность» осуществляется 2 раза в год (сентябрь, май) по технологии «Педагогическая диагностика индивидуального развития ребенка в группе детского сада» под редакцией Н.В. Верещагиной, в форме организации итоговых занятий.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заносятся в лист оценки промежуточных результатов, где отмечается динамика музыкального развития детей.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мониторинга выявляются социально-коммуникативные, познавательные, речевые и художественно-эстетические умения и навыки развития детей.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мониторинге используются методы, применение которых позволяет получить объем информации в оптимальные сроки: наблюдения, беседы, педагогические ситуации.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части, формируемой участниками образовательных отношений при реализации </w:t>
      </w:r>
      <w:r w:rsidRPr="003943AE">
        <w:rPr>
          <w:rFonts w:ascii="Times New Roman" w:hAnsi="Times New Roman"/>
          <w:b/>
          <w:sz w:val="24"/>
          <w:szCs w:val="24"/>
        </w:rPr>
        <w:t>Парциальной программы «Экология для малышей»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3943AE">
        <w:rPr>
          <w:rFonts w:ascii="Times New Roman" w:hAnsi="Times New Roman"/>
          <w:sz w:val="24"/>
          <w:szCs w:val="24"/>
        </w:rPr>
        <w:t>ебенок к 4 годам должен знать: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 -элементарные представления о сезонных изменениях в природе;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- первичные представления о привычках к здоровому образу жизни;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- о животных как о живом организме;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43AE">
        <w:rPr>
          <w:rFonts w:ascii="Times New Roman" w:hAnsi="Times New Roman"/>
          <w:sz w:val="24"/>
          <w:szCs w:val="24"/>
        </w:rPr>
        <w:t xml:space="preserve">- названия 2-3 деревьев (ель, береза, осина); травянистых растений (мать-и-мачеха, подорожник); кустов (черемуха, акация); их отличительные признаки (окраска, размер листьев, цветков, стебля). </w:t>
      </w:r>
      <w:proofErr w:type="gramEnd"/>
    </w:p>
    <w:p w:rsidR="00663D92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>- 2-3 вида комнатных растений и элементарные способы ухода за ними; - диких животных (2-3 вида).</w:t>
      </w:r>
    </w:p>
    <w:p w:rsidR="00570FE9" w:rsidRDefault="00570FE9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3D92" w:rsidRPr="00663D92" w:rsidRDefault="00663D92" w:rsidP="00663D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СОДЕРЖАТЕЛЬНЫЙ РАЗДЕЛ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определяет объем, порядок, содержание изучения образовательной области «Художественно-эстетическое развитие» раздела «Музыкальная деятельность» конкретной возрастной группы.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образовательной работы с детьми по реализации задач  образовательной области «Художественно-эстетическое развитие» раздела «Музыкальная деятельность» является фронтальная организация непосредственно образовательной деятельности.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организуется с детьми 2 раза в неделю по 10 минут, включая в себя следующие разделы: слушание музыки, музыкальное движение, пение, игра на детских музыкальных инструментах, музыкальная игра-драматизация.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с учетом возрастных и индивидуальных особенностей обучающихся,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воспитанников.</w:t>
      </w:r>
    </w:p>
    <w:p w:rsidR="00D851AD" w:rsidRPr="00D851AD" w:rsidRDefault="00D851AD" w:rsidP="00D851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hd w:val="clear" w:color="auto" w:fill="FFFFFF"/>
        </w:rPr>
        <w:t>В</w:t>
      </w:r>
      <w:r w:rsidRPr="00D851AD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D851AD">
        <w:rPr>
          <w:rFonts w:ascii="Times New Roman" w:hAnsi="Times New Roman"/>
          <w:sz w:val="24"/>
          <w:shd w:val="clear" w:color="auto" w:fill="FFFFFF"/>
        </w:rPr>
        <w:t xml:space="preserve">часть, формируемую участниками образовательных отношений в Программу </w:t>
      </w:r>
      <w:r w:rsidRPr="00D851AD">
        <w:rPr>
          <w:rFonts w:ascii="Times New Roman" w:hAnsi="Times New Roman"/>
          <w:sz w:val="24"/>
          <w:shd w:val="clear" w:color="auto" w:fill="FFFFFF"/>
        </w:rPr>
        <w:lastRenderedPageBreak/>
        <w:t>входит</w:t>
      </w:r>
      <w:proofErr w:type="gramEnd"/>
      <w:r w:rsidRPr="00D851AD">
        <w:rPr>
          <w:rFonts w:ascii="Times New Roman" w:hAnsi="Times New Roman"/>
          <w:sz w:val="24"/>
          <w:shd w:val="clear" w:color="auto" w:fill="FFFFFF"/>
        </w:rPr>
        <w:t xml:space="preserve"> региональный компонент – </w:t>
      </w:r>
      <w:r w:rsidRPr="00D851AD">
        <w:rPr>
          <w:rFonts w:ascii="Times New Roman" w:hAnsi="Times New Roman"/>
          <w:b/>
          <w:sz w:val="24"/>
          <w:shd w:val="clear" w:color="auto" w:fill="FFFFFF"/>
        </w:rPr>
        <w:t>Парциальная п</w:t>
      </w:r>
      <w:r w:rsidRPr="00D851AD">
        <w:rPr>
          <w:rFonts w:ascii="Times New Roman" w:hAnsi="Times New Roman"/>
          <w:b/>
          <w:sz w:val="24"/>
          <w:szCs w:val="24"/>
        </w:rPr>
        <w:t>рограмма «Экология для малышей»,</w:t>
      </w:r>
      <w:r w:rsidRPr="00D851AD">
        <w:rPr>
          <w:rFonts w:ascii="Times New Roman" w:hAnsi="Times New Roman"/>
          <w:sz w:val="24"/>
          <w:szCs w:val="24"/>
        </w:rPr>
        <w:t xml:space="preserve"> которая</w:t>
      </w:r>
      <w:r w:rsidRPr="00D851AD">
        <w:rPr>
          <w:rFonts w:ascii="Times New Roman" w:hAnsi="Times New Roman"/>
          <w:b/>
          <w:sz w:val="24"/>
          <w:szCs w:val="24"/>
        </w:rPr>
        <w:t xml:space="preserve"> </w:t>
      </w:r>
      <w:r w:rsidRPr="00D851AD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1AD" w:rsidRPr="00D851AD" w:rsidRDefault="00D851AD" w:rsidP="00D851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51AD">
        <w:rPr>
          <w:rFonts w:ascii="Times New Roman" w:hAnsi="Times New Roman"/>
          <w:b/>
          <w:sz w:val="24"/>
          <w:szCs w:val="24"/>
        </w:rPr>
        <w:t>III. ОРГАНИЗАЦИОННЫЙ РАЗДЕЛ.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hAnsi="Times New Roman"/>
          <w:sz w:val="24"/>
          <w:szCs w:val="24"/>
        </w:rPr>
        <w:t>музыкальному</w:t>
      </w:r>
      <w:r w:rsidRPr="00D851AD">
        <w:rPr>
          <w:rFonts w:ascii="Times New Roman" w:hAnsi="Times New Roman"/>
          <w:sz w:val="24"/>
          <w:szCs w:val="24"/>
        </w:rPr>
        <w:t xml:space="preserve"> развитию. 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Представлен режим дня </w:t>
      </w:r>
      <w:proofErr w:type="gramStart"/>
      <w:r w:rsidRPr="00D851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51AD">
        <w:rPr>
          <w:rFonts w:ascii="Times New Roman" w:hAnsi="Times New Roman"/>
          <w:sz w:val="24"/>
          <w:szCs w:val="24"/>
        </w:rPr>
        <w:t xml:space="preserve"> на 202</w:t>
      </w:r>
      <w:r w:rsidR="00F15141">
        <w:rPr>
          <w:rFonts w:ascii="Times New Roman" w:hAnsi="Times New Roman"/>
          <w:sz w:val="24"/>
          <w:szCs w:val="24"/>
        </w:rPr>
        <w:t>4</w:t>
      </w:r>
      <w:r w:rsidRPr="00D851AD">
        <w:rPr>
          <w:rFonts w:ascii="Times New Roman" w:hAnsi="Times New Roman"/>
          <w:sz w:val="24"/>
          <w:szCs w:val="24"/>
        </w:rPr>
        <w:t>-202</w:t>
      </w:r>
      <w:r w:rsidR="00F15141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D851AD">
        <w:rPr>
          <w:rFonts w:ascii="Times New Roman" w:hAnsi="Times New Roman"/>
          <w:sz w:val="24"/>
          <w:szCs w:val="24"/>
        </w:rPr>
        <w:t xml:space="preserve"> учебный год с детьми данной группы.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hAnsi="Times New Roman"/>
          <w:sz w:val="24"/>
          <w:szCs w:val="24"/>
        </w:rPr>
        <w:t>музыкального</w:t>
      </w:r>
      <w:r w:rsidRPr="00D851AD">
        <w:rPr>
          <w:rFonts w:ascii="Times New Roman" w:hAnsi="Times New Roman"/>
          <w:sz w:val="24"/>
          <w:szCs w:val="24"/>
        </w:rPr>
        <w:t xml:space="preserve"> зала.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851AD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D851AD"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D851AD" w:rsidRPr="00D851AD" w:rsidRDefault="00D851AD" w:rsidP="00D8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415" w:rsidRDefault="00176415" w:rsidP="00D851AD">
      <w:pPr>
        <w:spacing w:after="0" w:line="240" w:lineRule="auto"/>
        <w:ind w:firstLine="567"/>
        <w:jc w:val="both"/>
      </w:pPr>
    </w:p>
    <w:sectPr w:rsidR="00176415" w:rsidSect="00663D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23"/>
    <w:rsid w:val="00045023"/>
    <w:rsid w:val="00176415"/>
    <w:rsid w:val="003943AE"/>
    <w:rsid w:val="00570FE9"/>
    <w:rsid w:val="00663D92"/>
    <w:rsid w:val="00B608E1"/>
    <w:rsid w:val="00D06A08"/>
    <w:rsid w:val="00D56D48"/>
    <w:rsid w:val="00D57792"/>
    <w:rsid w:val="00D851AD"/>
    <w:rsid w:val="00DE6E40"/>
    <w:rsid w:val="00F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1544</Words>
  <Characters>8807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2020-08-10T08:19:00Z</dcterms:created>
  <dcterms:modified xsi:type="dcterms:W3CDTF">2024-07-26T09:22:00Z</dcterms:modified>
</cp:coreProperties>
</file>